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63D" w:rsidRPr="00F672E4" w:rsidRDefault="00A2663D" w:rsidP="00A2663D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t>Life Changing Ministries International</w:t>
      </w:r>
    </w:p>
    <w:p w:rsidR="00A2663D" w:rsidRPr="00F672E4" w:rsidRDefault="00A2663D" w:rsidP="00A2663D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A2663D" w:rsidRPr="008D3DA0" w:rsidRDefault="00A2663D" w:rsidP="00A2663D">
      <w:pPr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b/>
          <w:bCs/>
          <w:i/>
          <w:iCs/>
          <w:sz w:val="24"/>
          <w:szCs w:val="24"/>
        </w:rPr>
        <w:t>The Christian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8F0E44">
        <w:rPr>
          <w:rFonts w:ascii="Times New Roman" w:hAnsi="Times New Roman"/>
          <w:sz w:val="24"/>
          <w:szCs w:val="24"/>
        </w:rPr>
        <w:t>Memory Verse: 2 Tim. 2:19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>OBJECTIVE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8F0E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0E44">
        <w:rPr>
          <w:rFonts w:ascii="Times New Roman" w:hAnsi="Times New Roman"/>
          <w:sz w:val="24"/>
          <w:szCs w:val="24"/>
        </w:rPr>
        <w:t>To understand the definition of a Christian, the need to be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E44">
        <w:rPr>
          <w:rFonts w:ascii="Times New Roman" w:hAnsi="Times New Roman"/>
          <w:sz w:val="24"/>
          <w:szCs w:val="24"/>
        </w:rPr>
        <w:t>Christian, and</w:t>
      </w: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sz w:val="24"/>
          <w:szCs w:val="24"/>
        </w:rPr>
        <w:t>the characteristics and purposes of a Christian.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>INTRODUCTION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8F0E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0E44">
        <w:rPr>
          <w:rFonts w:ascii="Times New Roman" w:hAnsi="Times New Roman"/>
          <w:sz w:val="24"/>
          <w:szCs w:val="24"/>
        </w:rPr>
        <w:t>The Christian is a person who, after accepting Jesus Christ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E44">
        <w:rPr>
          <w:rFonts w:ascii="Times New Roman" w:hAnsi="Times New Roman"/>
          <w:sz w:val="24"/>
          <w:szCs w:val="24"/>
        </w:rPr>
        <w:t>as his or her Lord and Savior, is now recreated in the image and likeness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E44">
        <w:rPr>
          <w:rFonts w:ascii="Times New Roman" w:hAnsi="Times New Roman"/>
          <w:sz w:val="24"/>
          <w:szCs w:val="24"/>
        </w:rPr>
        <w:t>God. Now, through that new birth experience, a life begins to be expressed so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E44">
        <w:rPr>
          <w:rFonts w:ascii="Times New Roman" w:hAnsi="Times New Roman"/>
          <w:sz w:val="24"/>
          <w:szCs w:val="24"/>
        </w:rPr>
        <w:t>that others may see and come to God through Jesus Christ in order to receive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E44">
        <w:rPr>
          <w:rFonts w:ascii="Times New Roman" w:hAnsi="Times New Roman"/>
          <w:sz w:val="24"/>
          <w:szCs w:val="24"/>
        </w:rPr>
        <w:t>love, life, and light.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b/>
          <w:bCs/>
          <w:i/>
          <w:iCs/>
          <w:sz w:val="24"/>
          <w:szCs w:val="24"/>
        </w:rPr>
        <w:t xml:space="preserve">The Christian </w:t>
      </w:r>
      <w:r w:rsidRPr="008F0E44">
        <w:rPr>
          <w:rFonts w:ascii="Times New Roman" w:hAnsi="Times New Roman"/>
          <w:sz w:val="24"/>
          <w:szCs w:val="24"/>
        </w:rPr>
        <w:t>(</w:t>
      </w:r>
      <w:r w:rsidRPr="008F0E44">
        <w:rPr>
          <w:rFonts w:ascii="Times New Roman" w:hAnsi="Times New Roman"/>
          <w:b/>
          <w:bCs/>
          <w:sz w:val="24"/>
          <w:szCs w:val="24"/>
        </w:rPr>
        <w:t xml:space="preserve">“Christ-like” </w:t>
      </w:r>
      <w:r w:rsidRPr="008F0E44">
        <w:rPr>
          <w:rFonts w:ascii="Times New Roman" w:hAnsi="Times New Roman"/>
          <w:sz w:val="24"/>
          <w:szCs w:val="24"/>
        </w:rPr>
        <w:t xml:space="preserve">or </w:t>
      </w:r>
      <w:r w:rsidRPr="008F0E44">
        <w:rPr>
          <w:rFonts w:ascii="Times New Roman" w:hAnsi="Times New Roman"/>
          <w:b/>
          <w:bCs/>
          <w:sz w:val="24"/>
          <w:szCs w:val="24"/>
        </w:rPr>
        <w:t>“Anointed-one”</w:t>
      </w:r>
      <w:r w:rsidRPr="008F0E44">
        <w:rPr>
          <w:rFonts w:ascii="Times New Roman" w:hAnsi="Times New Roman"/>
          <w:sz w:val="24"/>
          <w:szCs w:val="24"/>
        </w:rPr>
        <w:t>)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>I. THE NEED FOR EVERYONE TO BE CHRISTIANS</w:t>
      </w:r>
      <w:r>
        <w:rPr>
          <w:rFonts w:ascii="Times New Roman" w:hAnsi="Times New Roman"/>
          <w:b/>
          <w:bCs/>
          <w:sz w:val="24"/>
          <w:szCs w:val="24"/>
        </w:rPr>
        <w:t xml:space="preserve"> = </w:t>
      </w:r>
      <w:r w:rsidRPr="008F0E44">
        <w:rPr>
          <w:rFonts w:ascii="Times New Roman" w:hAnsi="Times New Roman"/>
          <w:sz w:val="24"/>
          <w:szCs w:val="24"/>
        </w:rPr>
        <w:t>[Eph. 2:2–3]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 xml:space="preserve">A. All in sin </w:t>
      </w:r>
      <w:r w:rsidRPr="008F0E44">
        <w:rPr>
          <w:rFonts w:ascii="Times New Roman" w:hAnsi="Times New Roman"/>
          <w:sz w:val="24"/>
          <w:szCs w:val="24"/>
        </w:rPr>
        <w:t>(by act, by nature, by state, by imputation)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8F0E44">
        <w:rPr>
          <w:rFonts w:ascii="Times New Roman" w:hAnsi="Times New Roman"/>
          <w:i/>
          <w:iCs/>
          <w:sz w:val="24"/>
          <w:szCs w:val="24"/>
        </w:rPr>
        <w:t xml:space="preserve">By act </w:t>
      </w:r>
      <w:r w:rsidRPr="008F0E44">
        <w:rPr>
          <w:rFonts w:ascii="Times New Roman" w:hAnsi="Times New Roman"/>
          <w:sz w:val="24"/>
          <w:szCs w:val="24"/>
        </w:rPr>
        <w:t>Rom. 3:23, Titus 3:3, Prov. 20:9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8F0E44">
        <w:rPr>
          <w:rFonts w:ascii="Times New Roman" w:hAnsi="Times New Roman"/>
          <w:i/>
          <w:iCs/>
          <w:sz w:val="24"/>
          <w:szCs w:val="24"/>
        </w:rPr>
        <w:t xml:space="preserve">By nature </w:t>
      </w:r>
      <w:r w:rsidRPr="008F0E44">
        <w:rPr>
          <w:rFonts w:ascii="Times New Roman" w:hAnsi="Times New Roman"/>
          <w:sz w:val="24"/>
          <w:szCs w:val="24"/>
        </w:rPr>
        <w:t>Eccles. 7:20, Jer. 17:9, Gen. 8:21, 6:5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8F0E44">
        <w:rPr>
          <w:rFonts w:ascii="Times New Roman" w:hAnsi="Times New Roman"/>
          <w:i/>
          <w:iCs/>
          <w:sz w:val="24"/>
          <w:szCs w:val="24"/>
        </w:rPr>
        <w:t xml:space="preserve">By state </w:t>
      </w:r>
      <w:r w:rsidRPr="008F0E44">
        <w:rPr>
          <w:rFonts w:ascii="Times New Roman" w:hAnsi="Times New Roman"/>
          <w:sz w:val="24"/>
          <w:szCs w:val="24"/>
        </w:rPr>
        <w:t>Rom. 3:9–10, Rom. 11:32, 1 John 1:8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8F0E44">
        <w:rPr>
          <w:rFonts w:ascii="Times New Roman" w:hAnsi="Times New Roman"/>
          <w:i/>
          <w:iCs/>
          <w:sz w:val="24"/>
          <w:szCs w:val="24"/>
        </w:rPr>
        <w:t xml:space="preserve">By imputation </w:t>
      </w:r>
      <w:r w:rsidRPr="008F0E44">
        <w:rPr>
          <w:rFonts w:ascii="Times New Roman" w:hAnsi="Times New Roman"/>
          <w:sz w:val="24"/>
          <w:szCs w:val="24"/>
        </w:rPr>
        <w:t>Rom 5:12–21, Ps. 51:5, 1 Cor. 15:21–22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8F0E44">
        <w:rPr>
          <w:rFonts w:ascii="Times New Roman" w:hAnsi="Times New Roman"/>
          <w:i/>
          <w:iCs/>
          <w:sz w:val="24"/>
          <w:szCs w:val="24"/>
        </w:rPr>
        <w:t xml:space="preserve">All must repent </w:t>
      </w:r>
      <w:r w:rsidRPr="008F0E44">
        <w:rPr>
          <w:rFonts w:ascii="Times New Roman" w:hAnsi="Times New Roman"/>
          <w:sz w:val="24"/>
          <w:szCs w:val="24"/>
        </w:rPr>
        <w:t>Luke 13:1–5, Matt. 4:17, Matt. 3:2, Acts 17:31,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sz w:val="24"/>
          <w:szCs w:val="24"/>
        </w:rPr>
        <w:t>2 Chron. 7:14, Acts 20:21, Acts 26:20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pStyle w:val="ListBullet"/>
      </w:pPr>
      <w:r w:rsidRPr="008F0E44">
        <w:t>B. God’s will for all to be Christian</w:t>
      </w:r>
      <w:r>
        <w:t xml:space="preserve"> =</w:t>
      </w:r>
      <w:r w:rsidRPr="008F0E44">
        <w:t xml:space="preserve"> (if we receive Christ</w:t>
      </w:r>
      <w:r>
        <w:t xml:space="preserve"> as Lord and Savior</w:t>
      </w:r>
      <w:r w:rsidRPr="008F0E44">
        <w:t>)</w:t>
      </w: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8F0E44">
        <w:rPr>
          <w:rFonts w:ascii="Times New Roman" w:hAnsi="Times New Roman"/>
          <w:i/>
          <w:iCs/>
          <w:sz w:val="24"/>
          <w:szCs w:val="24"/>
        </w:rPr>
        <w:t xml:space="preserve">From beginning </w:t>
      </w:r>
      <w:r w:rsidRPr="008F0E44">
        <w:rPr>
          <w:rFonts w:ascii="Times New Roman" w:hAnsi="Times New Roman"/>
          <w:sz w:val="24"/>
          <w:szCs w:val="24"/>
        </w:rPr>
        <w:t>Eph. 1:5, Jer. 31:31–34, Rom. 8:28–29,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E44">
        <w:rPr>
          <w:rFonts w:ascii="Times New Roman" w:hAnsi="Times New Roman"/>
          <w:sz w:val="24"/>
          <w:szCs w:val="24"/>
        </w:rPr>
        <w:t>Heb. 8:10–12, 1 Pet. 1:19–20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8F0E44">
        <w:rPr>
          <w:rFonts w:ascii="Times New Roman" w:hAnsi="Times New Roman"/>
          <w:i/>
          <w:iCs/>
          <w:sz w:val="24"/>
          <w:szCs w:val="24"/>
        </w:rPr>
        <w:t xml:space="preserve">For everyone </w:t>
      </w:r>
      <w:r w:rsidRPr="008F0E44">
        <w:rPr>
          <w:rFonts w:ascii="Times New Roman" w:hAnsi="Times New Roman"/>
          <w:sz w:val="24"/>
          <w:szCs w:val="24"/>
        </w:rPr>
        <w:t>1 Tim. 1:12–16, 1 Tim. 2:4, Matt. 18:11–14, Rev. 7:9,</w:t>
      </w:r>
      <w:r>
        <w:rPr>
          <w:rFonts w:ascii="Times New Roman" w:hAnsi="Times New Roman"/>
          <w:sz w:val="24"/>
          <w:szCs w:val="24"/>
        </w:rPr>
        <w:t xml:space="preserve"> 2 Pet. 3:9, Acts 26:17–18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16"/>
          <w:szCs w:val="16"/>
        </w:rPr>
      </w:pPr>
      <w:r w:rsidRPr="004B4493">
        <w:rPr>
          <w:rFonts w:ascii="Times New Roman" w:hAnsi="Times New Roman"/>
          <w:sz w:val="16"/>
          <w:szCs w:val="16"/>
        </w:rPr>
        <w:t>(Copyright L.C.M.I., Inc. 1996 © All Rights Reserved)</w:t>
      </w:r>
    </w:p>
    <w:p w:rsidR="00A2663D" w:rsidRPr="00F672E4" w:rsidRDefault="00A2663D" w:rsidP="00A2663D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lastRenderedPageBreak/>
        <w:t>Life Changing Ministries International</w:t>
      </w:r>
    </w:p>
    <w:p w:rsidR="00A2663D" w:rsidRPr="00F672E4" w:rsidRDefault="00A2663D" w:rsidP="00A2663D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A2663D" w:rsidRPr="008D3DA0" w:rsidRDefault="00A2663D" w:rsidP="00A2663D">
      <w:pPr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>II. CHRISTIAN ONLY THROUGH NEW BIRTH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0E44">
        <w:rPr>
          <w:rFonts w:ascii="Times New Roman" w:hAnsi="Times New Roman"/>
          <w:b/>
          <w:bCs/>
          <w:sz w:val="24"/>
          <w:szCs w:val="24"/>
        </w:rPr>
        <w:t>IN JESUS BY THE SPIRIT</w:t>
      </w: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sz w:val="24"/>
          <w:szCs w:val="24"/>
        </w:rPr>
        <w:t>(Regeneration not Rehabilitation)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8F0E44">
        <w:rPr>
          <w:rFonts w:ascii="Times New Roman" w:hAnsi="Times New Roman"/>
          <w:sz w:val="24"/>
          <w:szCs w:val="24"/>
        </w:rPr>
        <w:t>[Titus 3:5]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sz w:val="24"/>
          <w:szCs w:val="24"/>
        </w:rPr>
        <w:t>[John 3:5–7, Matt. 18:3, Acts 4:12, James 5:19–20, John 14:6,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E44">
        <w:rPr>
          <w:rFonts w:ascii="Times New Roman" w:hAnsi="Times New Roman"/>
          <w:sz w:val="24"/>
          <w:szCs w:val="24"/>
        </w:rPr>
        <w:t xml:space="preserve">John 3:16–17, </w:t>
      </w: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sz w:val="24"/>
          <w:szCs w:val="24"/>
        </w:rPr>
        <w:t>2 Cor. 1:22, Rom. 8:9, 1 John 3:24, 1 John 4:13]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>III. CHRISTIANS MUST HAVE EVIDENCE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0E44">
        <w:rPr>
          <w:rFonts w:ascii="Times New Roman" w:hAnsi="Times New Roman"/>
          <w:b/>
          <w:bCs/>
          <w:sz w:val="24"/>
          <w:szCs w:val="24"/>
        </w:rPr>
        <w:t>OF NEW BIRTH</w:t>
      </w:r>
      <w:r>
        <w:rPr>
          <w:rFonts w:ascii="Times New Roman" w:hAnsi="Times New Roman"/>
          <w:b/>
          <w:bCs/>
          <w:sz w:val="24"/>
          <w:szCs w:val="24"/>
        </w:rPr>
        <w:t xml:space="preserve"> = </w:t>
      </w:r>
      <w:r w:rsidRPr="008F0E44">
        <w:rPr>
          <w:rFonts w:ascii="Times New Roman" w:hAnsi="Times New Roman"/>
          <w:sz w:val="24"/>
          <w:szCs w:val="24"/>
        </w:rPr>
        <w:t>[Matt. 7:20]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>A. New Characteristics and Blessings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8F0E44">
        <w:rPr>
          <w:rFonts w:ascii="Times New Roman" w:hAnsi="Times New Roman"/>
          <w:i/>
          <w:iCs/>
          <w:sz w:val="24"/>
          <w:szCs w:val="24"/>
        </w:rPr>
        <w:t xml:space="preserve">Light/Salt </w:t>
      </w:r>
      <w:r w:rsidRPr="008F0E44">
        <w:rPr>
          <w:rFonts w:ascii="Times New Roman" w:hAnsi="Times New Roman"/>
          <w:sz w:val="24"/>
          <w:szCs w:val="24"/>
        </w:rPr>
        <w:t>Matt. 5:13–16, 1 Pet. 2:12, Phil. 2:15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8F0E44">
        <w:rPr>
          <w:rFonts w:ascii="Times New Roman" w:hAnsi="Times New Roman"/>
          <w:i/>
          <w:iCs/>
          <w:sz w:val="24"/>
          <w:szCs w:val="24"/>
        </w:rPr>
        <w:t xml:space="preserve">Fruit </w:t>
      </w:r>
      <w:r w:rsidRPr="008F0E44">
        <w:rPr>
          <w:rFonts w:ascii="Times New Roman" w:hAnsi="Times New Roman"/>
          <w:sz w:val="24"/>
          <w:szCs w:val="24"/>
        </w:rPr>
        <w:t>John 15, Matt. 3:8, Luke 19:1–9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8F0E44">
        <w:rPr>
          <w:rFonts w:ascii="Times New Roman" w:hAnsi="Times New Roman"/>
          <w:i/>
          <w:iCs/>
          <w:sz w:val="24"/>
          <w:szCs w:val="24"/>
        </w:rPr>
        <w:t xml:space="preserve">Adopted </w:t>
      </w:r>
      <w:r w:rsidRPr="008F0E44">
        <w:rPr>
          <w:rFonts w:ascii="Times New Roman" w:hAnsi="Times New Roman"/>
          <w:sz w:val="24"/>
          <w:szCs w:val="24"/>
        </w:rPr>
        <w:t>Gal. 4:4–6, Rom. 8:14–16, Eph. 1:5, John 1:12, 1 John 3:1,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E44">
        <w:rPr>
          <w:rFonts w:ascii="Times New Roman" w:hAnsi="Times New Roman"/>
          <w:sz w:val="24"/>
          <w:szCs w:val="24"/>
        </w:rPr>
        <w:t>2 Cor. 6:16–18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8F0E44">
        <w:rPr>
          <w:rFonts w:ascii="Times New Roman" w:hAnsi="Times New Roman"/>
          <w:i/>
          <w:iCs/>
          <w:sz w:val="24"/>
          <w:szCs w:val="24"/>
        </w:rPr>
        <w:t xml:space="preserve">Joint heirs </w:t>
      </w:r>
      <w:r w:rsidRPr="008F0E44">
        <w:rPr>
          <w:rFonts w:ascii="Times New Roman" w:hAnsi="Times New Roman"/>
          <w:sz w:val="24"/>
          <w:szCs w:val="24"/>
        </w:rPr>
        <w:t>Gal. 3:29, 14:7, Rom 8:17, Eph. 3:6, 1 Pet. 3:7,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E44">
        <w:rPr>
          <w:rFonts w:ascii="Times New Roman" w:hAnsi="Times New Roman"/>
          <w:sz w:val="24"/>
          <w:szCs w:val="24"/>
        </w:rPr>
        <w:t>John 20:17, Luke 12:32, Rev. 3:21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8F0E44">
        <w:rPr>
          <w:rFonts w:ascii="Times New Roman" w:hAnsi="Times New Roman"/>
          <w:i/>
          <w:iCs/>
          <w:sz w:val="24"/>
          <w:szCs w:val="24"/>
        </w:rPr>
        <w:t xml:space="preserve">Love </w:t>
      </w:r>
      <w:r w:rsidRPr="008F0E44">
        <w:rPr>
          <w:rFonts w:ascii="Times New Roman" w:hAnsi="Times New Roman"/>
          <w:sz w:val="24"/>
          <w:szCs w:val="24"/>
        </w:rPr>
        <w:t>1 Cor. 13, Eph. 5:22, John 13:34–35, Rom 5:5, 1 Pet. 1:22,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E44">
        <w:rPr>
          <w:rFonts w:ascii="Times New Roman" w:hAnsi="Times New Roman"/>
          <w:sz w:val="24"/>
          <w:szCs w:val="24"/>
        </w:rPr>
        <w:t>1 John 4:7–8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Pr="008F0E44">
        <w:rPr>
          <w:rFonts w:ascii="Times New Roman" w:hAnsi="Times New Roman"/>
          <w:i/>
          <w:iCs/>
          <w:sz w:val="24"/>
          <w:szCs w:val="24"/>
        </w:rPr>
        <w:t xml:space="preserve">Holiness </w:t>
      </w:r>
      <w:r w:rsidRPr="008F0E44">
        <w:rPr>
          <w:rFonts w:ascii="Times New Roman" w:hAnsi="Times New Roman"/>
          <w:sz w:val="24"/>
          <w:szCs w:val="24"/>
        </w:rPr>
        <w:t>1 Pet. 1:13–16, Heb. 12:14, 2 Cor. 6:17–18, 1 Thess. 4:7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 xml:space="preserve">B. New Lifestyle </w:t>
      </w:r>
      <w:r w:rsidRPr="008F0E44">
        <w:rPr>
          <w:rFonts w:ascii="Times New Roman" w:hAnsi="Times New Roman"/>
          <w:sz w:val="24"/>
          <w:szCs w:val="24"/>
        </w:rPr>
        <w:t>(See the “Christian Mind Renewal Process” Chart</w:t>
      </w:r>
      <w:r>
        <w:rPr>
          <w:rFonts w:ascii="Times New Roman" w:hAnsi="Times New Roman"/>
          <w:sz w:val="24"/>
          <w:szCs w:val="24"/>
        </w:rPr>
        <w:t>)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8F0E44">
        <w:rPr>
          <w:rFonts w:ascii="Times New Roman" w:hAnsi="Times New Roman"/>
          <w:i/>
          <w:iCs/>
          <w:sz w:val="24"/>
          <w:szCs w:val="24"/>
        </w:rPr>
        <w:t xml:space="preserve">Renew mind </w:t>
      </w:r>
      <w:r w:rsidRPr="008F0E44">
        <w:rPr>
          <w:rFonts w:ascii="Times New Roman" w:hAnsi="Times New Roman"/>
          <w:sz w:val="24"/>
          <w:szCs w:val="24"/>
        </w:rPr>
        <w:t>Rom. 12:2, Isa. 26:3, Phil. 4:8, Eph. 4:23,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E44">
        <w:rPr>
          <w:rFonts w:ascii="Times New Roman" w:hAnsi="Times New Roman"/>
          <w:sz w:val="24"/>
          <w:szCs w:val="24"/>
        </w:rPr>
        <w:t>2 Cor. 10:5–6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8F0E44">
        <w:rPr>
          <w:rFonts w:ascii="Times New Roman" w:hAnsi="Times New Roman"/>
          <w:i/>
          <w:iCs/>
          <w:sz w:val="24"/>
          <w:szCs w:val="24"/>
        </w:rPr>
        <w:t xml:space="preserve">New talk </w:t>
      </w:r>
      <w:r w:rsidRPr="008F0E44">
        <w:rPr>
          <w:rFonts w:ascii="Times New Roman" w:hAnsi="Times New Roman"/>
          <w:sz w:val="24"/>
          <w:szCs w:val="24"/>
        </w:rPr>
        <w:t>1 Pet. 3:15, Eph. 4:29, James 3, Col. 4:6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8F0E44">
        <w:rPr>
          <w:rFonts w:ascii="Times New Roman" w:hAnsi="Times New Roman"/>
          <w:i/>
          <w:iCs/>
          <w:sz w:val="24"/>
          <w:szCs w:val="24"/>
        </w:rPr>
        <w:t xml:space="preserve">New walk </w:t>
      </w:r>
      <w:r w:rsidRPr="008F0E44">
        <w:rPr>
          <w:rFonts w:ascii="Times New Roman" w:hAnsi="Times New Roman"/>
          <w:sz w:val="24"/>
          <w:szCs w:val="24"/>
        </w:rPr>
        <w:t>1 John 3:9, Rom. 6, 2 Cor. 5:17, Rom. 8, 2 Cor. 7:1,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E44">
        <w:rPr>
          <w:rFonts w:ascii="Times New Roman" w:hAnsi="Times New Roman"/>
          <w:sz w:val="24"/>
          <w:szCs w:val="24"/>
        </w:rPr>
        <w:t>Gal. 5:16, 22–24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8F0E44">
        <w:rPr>
          <w:rFonts w:ascii="Times New Roman" w:hAnsi="Times New Roman"/>
          <w:i/>
          <w:iCs/>
          <w:sz w:val="24"/>
          <w:szCs w:val="24"/>
        </w:rPr>
        <w:t xml:space="preserve">New perception/witness </w:t>
      </w:r>
      <w:r w:rsidRPr="008F0E44">
        <w:rPr>
          <w:rFonts w:ascii="Times New Roman" w:hAnsi="Times New Roman"/>
          <w:sz w:val="24"/>
          <w:szCs w:val="24"/>
        </w:rPr>
        <w:t>1 Pet. 2:12, Acts 24:16, Rom. 14:13, 16,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E44">
        <w:rPr>
          <w:rFonts w:ascii="Times New Roman" w:hAnsi="Times New Roman"/>
          <w:sz w:val="24"/>
          <w:szCs w:val="24"/>
        </w:rPr>
        <w:t>Col. 3:23, 1 Cor. 8:12–13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>IV. CHRISTIANS MUST HAVE NEW VISION,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0E44">
        <w:rPr>
          <w:rFonts w:ascii="Times New Roman" w:hAnsi="Times New Roman"/>
          <w:b/>
          <w:bCs/>
          <w:sz w:val="24"/>
          <w:szCs w:val="24"/>
        </w:rPr>
        <w:t>NEW PURPOSE, NEW LOYALTY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 xml:space="preserve">A. Please/Serve God </w:t>
      </w:r>
      <w:r w:rsidRPr="008F0E44">
        <w:rPr>
          <w:rFonts w:ascii="Times New Roman" w:hAnsi="Times New Roman"/>
          <w:sz w:val="24"/>
          <w:szCs w:val="24"/>
        </w:rPr>
        <w:t>John 8:29, Acts 24:16, Col. 3:23, Ps. 105:43–45,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0E44">
        <w:rPr>
          <w:rFonts w:ascii="Times New Roman" w:hAnsi="Times New Roman"/>
          <w:sz w:val="24"/>
          <w:szCs w:val="24"/>
        </w:rPr>
        <w:t>1 Thess. 4:1, Exod. 7:16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16"/>
          <w:szCs w:val="16"/>
        </w:rPr>
      </w:pPr>
      <w:r w:rsidRPr="004B4493">
        <w:rPr>
          <w:rFonts w:ascii="Times New Roman" w:hAnsi="Times New Roman"/>
          <w:sz w:val="16"/>
          <w:szCs w:val="16"/>
        </w:rPr>
        <w:t>(Copyright L.C.M.I., Inc. 1996 © All Rights Reserved)</w:t>
      </w:r>
    </w:p>
    <w:p w:rsidR="00A2663D" w:rsidRPr="00F672E4" w:rsidRDefault="00A2663D" w:rsidP="00A2663D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lastRenderedPageBreak/>
        <w:t>Life Changing Ministries International</w:t>
      </w:r>
    </w:p>
    <w:p w:rsidR="00A2663D" w:rsidRPr="00F672E4" w:rsidRDefault="00A2663D" w:rsidP="00A2663D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A2663D" w:rsidRPr="008F0E44" w:rsidRDefault="00A2663D" w:rsidP="00A2663D">
      <w:pPr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 xml:space="preserve">B. Live for Jesus </w:t>
      </w:r>
      <w:r w:rsidRPr="008F0E44">
        <w:rPr>
          <w:rFonts w:ascii="Times New Roman" w:hAnsi="Times New Roman"/>
          <w:sz w:val="24"/>
          <w:szCs w:val="24"/>
        </w:rPr>
        <w:t>Rom. 13:14, 14:8, 2 Cor. 5:15, John 8:31–32, Matt. 6:24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 xml:space="preserve">C. Hatred of Sin </w:t>
      </w:r>
      <w:r w:rsidRPr="008F0E44">
        <w:rPr>
          <w:rFonts w:ascii="Times New Roman" w:hAnsi="Times New Roman"/>
          <w:sz w:val="24"/>
          <w:szCs w:val="24"/>
        </w:rPr>
        <w:t>Amos 5:14–15, Rom. 12:9, Heb. 1:9, 1 Thess. 5:22,</w:t>
      </w: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sz w:val="24"/>
          <w:szCs w:val="24"/>
        </w:rPr>
        <w:t>Job 1:1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 xml:space="preserve">D. Love God/Neighbor/Enemy </w:t>
      </w:r>
      <w:r w:rsidRPr="008F0E44">
        <w:rPr>
          <w:rFonts w:ascii="Times New Roman" w:hAnsi="Times New Roman"/>
          <w:sz w:val="24"/>
          <w:szCs w:val="24"/>
        </w:rPr>
        <w:t>Matt. 5:43–47, Luke 10:25–39,</w:t>
      </w: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sz w:val="24"/>
          <w:szCs w:val="24"/>
        </w:rPr>
        <w:t>Prov. 3:27–28, Matt. 22:37–39, Lev. 19:18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 xml:space="preserve">E. Glorify God </w:t>
      </w:r>
      <w:r w:rsidRPr="008F0E44">
        <w:rPr>
          <w:rFonts w:ascii="Times New Roman" w:hAnsi="Times New Roman"/>
          <w:sz w:val="24"/>
          <w:szCs w:val="24"/>
        </w:rPr>
        <w:t>Rom. 12:1, 1 Cor. 6:19–20, Jer. 9:23–24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 xml:space="preserve">F. Focused Endurance </w:t>
      </w:r>
      <w:r w:rsidRPr="008F0E44">
        <w:rPr>
          <w:rFonts w:ascii="Times New Roman" w:hAnsi="Times New Roman"/>
          <w:sz w:val="24"/>
          <w:szCs w:val="24"/>
        </w:rPr>
        <w:t>Acts 20:24, 2 Tim. 4:7, Rev. 21:8, Mark 5:25–34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 xml:space="preserve">G. Deny Themselves </w:t>
      </w:r>
      <w:r w:rsidRPr="008F0E44">
        <w:rPr>
          <w:rFonts w:ascii="Times New Roman" w:hAnsi="Times New Roman"/>
          <w:sz w:val="24"/>
          <w:szCs w:val="24"/>
        </w:rPr>
        <w:t>Matt. 16:24–26, Mark 8:34–35, Luke 9:23–26,</w:t>
      </w: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sz w:val="24"/>
          <w:szCs w:val="24"/>
        </w:rPr>
        <w:t>2 Tim. 2:11–13, Prov. 3:5–6. Josh. 24:14–15, Phil. 2:5–9, Luke 22:42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 xml:space="preserve">H. Persecution </w:t>
      </w:r>
      <w:r w:rsidRPr="008F0E44">
        <w:rPr>
          <w:rFonts w:ascii="Times New Roman" w:hAnsi="Times New Roman"/>
          <w:sz w:val="24"/>
          <w:szCs w:val="24"/>
        </w:rPr>
        <w:t>1 Pet. 4:12–14, Acts 14:19–22, John 15:18–25,</w:t>
      </w: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sz w:val="24"/>
          <w:szCs w:val="24"/>
        </w:rPr>
        <w:t>John 16:3, 33, 2 Cor. 6, 11, Matt. 5:10–12, Acts 8:1, Mark 10:28–30,</w:t>
      </w: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sz w:val="24"/>
          <w:szCs w:val="24"/>
        </w:rPr>
        <w:t>Ps. 69:4, 2 Tim. 2:12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 xml:space="preserve">I. Look to Christ’s Return </w:t>
      </w:r>
      <w:r w:rsidRPr="008F0E44">
        <w:rPr>
          <w:rFonts w:ascii="Times New Roman" w:hAnsi="Times New Roman"/>
          <w:sz w:val="24"/>
          <w:szCs w:val="24"/>
        </w:rPr>
        <w:t>Mark 13:33–37, 2 Thess. 1:7, Heb. 9:28–29,</w:t>
      </w: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sz w:val="24"/>
          <w:szCs w:val="24"/>
        </w:rPr>
        <w:t>Matt. 6:10, 2 Pet. 2:12–13, Ps. 27:4, Ps. 130:6, Phil. 3:13–14,</w:t>
      </w: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sz w:val="24"/>
          <w:szCs w:val="24"/>
        </w:rPr>
        <w:t>John 13:36–37, Titus 2:11–13, John 14:1–3, Ps. 42:1–2, Acts 1:9–11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 xml:space="preserve">CONCLUSION </w:t>
      </w:r>
      <w:r w:rsidRPr="008F0E44">
        <w:rPr>
          <w:rFonts w:ascii="Times New Roman" w:hAnsi="Times New Roman"/>
          <w:sz w:val="24"/>
          <w:szCs w:val="24"/>
        </w:rPr>
        <w:t>The Christian is the only “Bible” that the unbeliever will</w:t>
      </w: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sz w:val="24"/>
          <w:szCs w:val="24"/>
        </w:rPr>
        <w:t>read. It is imperative, therefore, that the Christian live a life that is pleasing to</w:t>
      </w: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sz w:val="24"/>
          <w:szCs w:val="24"/>
        </w:rPr>
        <w:t>God by being a “Christ-like” reflection for all to see.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 xml:space="preserve"> REVIEW</w:t>
      </w: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sz w:val="24"/>
          <w:szCs w:val="24"/>
        </w:rPr>
        <w:t>• What is a Christian?</w:t>
      </w: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sz w:val="24"/>
          <w:szCs w:val="24"/>
        </w:rPr>
        <w:t>• Explain some new Christian characteristics.</w:t>
      </w: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sz w:val="24"/>
          <w:szCs w:val="24"/>
        </w:rPr>
        <w:t>• Explain the new Christian lifestyle.</w:t>
      </w: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sz w:val="24"/>
          <w:szCs w:val="24"/>
        </w:rPr>
        <w:t>• Explain God’s will for everyone.</w:t>
      </w: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sz w:val="24"/>
          <w:szCs w:val="24"/>
        </w:rPr>
        <w:t>• Explain the means by which we become Christians.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663D" w:rsidRPr="008F0E44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0E44">
        <w:rPr>
          <w:rFonts w:ascii="Times New Roman" w:hAnsi="Times New Roman"/>
          <w:b/>
          <w:bCs/>
          <w:sz w:val="24"/>
          <w:szCs w:val="24"/>
        </w:rPr>
        <w:t>KEY TERMS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0E44">
        <w:rPr>
          <w:rFonts w:ascii="Times New Roman" w:hAnsi="Times New Roman"/>
          <w:sz w:val="24"/>
          <w:szCs w:val="24"/>
        </w:rPr>
        <w:t>renew the mind</w:t>
      </w:r>
      <w:r>
        <w:rPr>
          <w:rFonts w:ascii="Times New Roman" w:hAnsi="Times New Roman"/>
          <w:sz w:val="24"/>
          <w:szCs w:val="24"/>
        </w:rPr>
        <w:t xml:space="preserve"> – regeneration – </w:t>
      </w:r>
      <w:r w:rsidRPr="008F0E44">
        <w:rPr>
          <w:rFonts w:ascii="Times New Roman" w:hAnsi="Times New Roman"/>
          <w:sz w:val="24"/>
          <w:szCs w:val="24"/>
        </w:rPr>
        <w:t>light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8F0E44">
        <w:rPr>
          <w:rFonts w:ascii="Times New Roman" w:hAnsi="Times New Roman"/>
          <w:sz w:val="24"/>
          <w:szCs w:val="24"/>
        </w:rPr>
        <w:t>salt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8F0E44">
        <w:rPr>
          <w:rFonts w:ascii="Times New Roman" w:hAnsi="Times New Roman"/>
          <w:sz w:val="24"/>
          <w:szCs w:val="24"/>
        </w:rPr>
        <w:t>persecution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8F0E44">
        <w:rPr>
          <w:rFonts w:ascii="Times New Roman" w:hAnsi="Times New Roman"/>
          <w:sz w:val="24"/>
          <w:szCs w:val="24"/>
        </w:rPr>
        <w:t>fruit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8F0E44">
        <w:rPr>
          <w:rFonts w:ascii="Times New Roman" w:hAnsi="Times New Roman"/>
          <w:sz w:val="24"/>
          <w:szCs w:val="24"/>
        </w:rPr>
        <w:t>holiness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8F0E44">
        <w:rPr>
          <w:rFonts w:ascii="Times New Roman" w:hAnsi="Times New Roman"/>
          <w:sz w:val="24"/>
          <w:szCs w:val="24"/>
        </w:rPr>
        <w:t>born again</w:t>
      </w: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663D" w:rsidRDefault="00A2663D" w:rsidP="00A26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1D2" w:rsidRPr="00A2663D" w:rsidRDefault="00A2663D" w:rsidP="00A2663D">
      <w:pPr>
        <w:autoSpaceDE w:val="0"/>
        <w:autoSpaceDN w:val="0"/>
        <w:adjustRightInd w:val="0"/>
        <w:spacing w:after="0" w:line="240" w:lineRule="auto"/>
        <w:ind w:left="2160" w:firstLine="720"/>
      </w:pPr>
      <w:r w:rsidRPr="004B4493">
        <w:rPr>
          <w:rFonts w:ascii="Times New Roman" w:hAnsi="Times New Roman"/>
          <w:sz w:val="16"/>
          <w:szCs w:val="16"/>
        </w:rPr>
        <w:t>(Copyright L.C.M.I., Inc. 1996 © All Rights Reserved)</w:t>
      </w:r>
      <w:bookmarkStart w:id="0" w:name="_GoBack"/>
      <w:bookmarkEnd w:id="0"/>
    </w:p>
    <w:sectPr w:rsidR="005A71D2" w:rsidRPr="00A26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42417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8B"/>
    <w:rsid w:val="000C7F8B"/>
    <w:rsid w:val="004D4360"/>
    <w:rsid w:val="005A71D2"/>
    <w:rsid w:val="005E7717"/>
    <w:rsid w:val="00914213"/>
    <w:rsid w:val="00A2663D"/>
    <w:rsid w:val="00BF66B6"/>
    <w:rsid w:val="00DB7479"/>
    <w:rsid w:val="00FD4C0F"/>
    <w:rsid w:val="00FE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8CA22"/>
  <w15:chartTrackingRefBased/>
  <w15:docId w15:val="{081554A3-D3B0-4D92-9469-C82E9F6F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C7F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A2663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</cp:lastModifiedBy>
  <cp:revision>2</cp:revision>
  <dcterms:created xsi:type="dcterms:W3CDTF">2016-06-16T22:39:00Z</dcterms:created>
  <dcterms:modified xsi:type="dcterms:W3CDTF">2016-06-16T22:39:00Z</dcterms:modified>
</cp:coreProperties>
</file>